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BBE2C" w14:textId="77777777" w:rsidR="00FB5DF7" w:rsidRDefault="00FB5DF7">
      <w:pPr>
        <w:spacing w:after="0" w:line="259" w:lineRule="auto"/>
        <w:ind w:left="-720" w:firstLine="0"/>
        <w:jc w:val="left"/>
      </w:pPr>
    </w:p>
    <w:tbl>
      <w:tblPr>
        <w:tblStyle w:val="TableGrid"/>
        <w:tblW w:w="10775" w:type="dxa"/>
        <w:tblInd w:w="15" w:type="dxa"/>
        <w:tblCellMar>
          <w:top w:w="0" w:type="dxa"/>
          <w:left w:w="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82"/>
        <w:gridCol w:w="527"/>
        <w:gridCol w:w="1204"/>
        <w:gridCol w:w="1849"/>
        <w:gridCol w:w="3413"/>
      </w:tblGrid>
      <w:tr w:rsidR="00FB5DF7" w14:paraId="460A38B4" w14:textId="77777777">
        <w:trPr>
          <w:trHeight w:val="595"/>
        </w:trPr>
        <w:tc>
          <w:tcPr>
            <w:tcW w:w="7394" w:type="dxa"/>
            <w:gridSpan w:val="4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C5B9F76" w14:textId="28530000" w:rsidR="00FB5DF7" w:rsidRDefault="00FE1404">
            <w:pPr>
              <w:spacing w:after="0" w:line="259" w:lineRule="auto"/>
              <w:ind w:left="92" w:right="0" w:firstLine="0"/>
            </w:pPr>
            <w:r>
              <w:rPr>
                <w:b/>
                <w:sz w:val="18"/>
              </w:rPr>
              <w:t>Directions:</w:t>
            </w:r>
            <w:r>
              <w:rPr>
                <w:sz w:val="18"/>
              </w:rPr>
              <w:t xml:space="preserve"> As you research this author, fill in the following information. I</w:t>
            </w:r>
            <w:r>
              <w:rPr>
                <w:sz w:val="18"/>
              </w:rPr>
              <w:t xml:space="preserve">f you run out of space on the grid for any of your answers, feel free to continue writing </w:t>
            </w:r>
            <w:r w:rsidR="00D11B0E">
              <w:rPr>
                <w:sz w:val="18"/>
              </w:rPr>
              <w:t>below the grid</w:t>
            </w:r>
            <w:r>
              <w:rPr>
                <w:sz w:val="18"/>
              </w:rPr>
              <w:t>.</w:t>
            </w:r>
            <w:r w:rsidR="00D11B0E">
              <w:rPr>
                <w:sz w:val="18"/>
              </w:rPr>
              <w:t xml:space="preserve"> Be sure to copy and paste the </w:t>
            </w:r>
            <w:r w:rsidR="00D11B0E" w:rsidRPr="00D11B0E">
              <w:rPr>
                <w:b/>
                <w:bCs/>
                <w:sz w:val="18"/>
              </w:rPr>
              <w:t>source of your information</w:t>
            </w:r>
            <w:r w:rsidR="00D11B0E">
              <w:rPr>
                <w:sz w:val="18"/>
              </w:rPr>
              <w:t xml:space="preserve"> when asked for it. </w:t>
            </w:r>
            <w:r w:rsidR="00D11B0E" w:rsidRPr="00D11B0E">
              <w:rPr>
                <w:b/>
                <w:bCs/>
                <w:sz w:val="18"/>
              </w:rPr>
              <w:t>No Wikipedia!</w:t>
            </w:r>
          </w:p>
        </w:tc>
        <w:tc>
          <w:tcPr>
            <w:tcW w:w="3381" w:type="dxa"/>
            <w:vMerge w:val="restart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420146E9" w14:textId="77777777" w:rsidR="00FB5DF7" w:rsidRDefault="00FE1404">
            <w:pPr>
              <w:spacing w:after="0" w:line="259" w:lineRule="auto"/>
              <w:ind w:left="0" w:right="-10" w:firstLine="0"/>
              <w:jc w:val="left"/>
            </w:pPr>
            <w:r>
              <w:rPr>
                <w:noProof/>
              </w:rPr>
              <w:drawing>
                <wp:inline distT="0" distB="0" distL="0" distR="0" wp14:anchorId="481FCEA9" wp14:editId="0747FDD8">
                  <wp:extent cx="2157984" cy="3020568"/>
                  <wp:effectExtent l="0" t="0" r="0" b="0"/>
                  <wp:docPr id="1840" name="Picture 1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" name="Picture 18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984" cy="3020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DF7" w14:paraId="3DFD032D" w14:textId="77777777">
        <w:trPr>
          <w:trHeight w:val="460"/>
        </w:trPr>
        <w:tc>
          <w:tcPr>
            <w:tcW w:w="3810" w:type="dxa"/>
            <w:vMerge w:val="restar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12E25FD" w14:textId="09E9B50F" w:rsidR="00FB5DF7" w:rsidRDefault="00FE1404">
            <w:pPr>
              <w:spacing w:after="363" w:line="259" w:lineRule="auto"/>
              <w:ind w:left="87" w:right="0" w:firstLine="0"/>
              <w:jc w:val="left"/>
            </w:pPr>
            <w:r>
              <w:rPr>
                <w:sz w:val="18"/>
              </w:rPr>
              <w:t>Date of birth:</w:t>
            </w:r>
            <w:r w:rsidR="00D11B0E">
              <w:rPr>
                <w:sz w:val="18"/>
              </w:rPr>
              <w:t xml:space="preserve"> </w:t>
            </w:r>
          </w:p>
          <w:p w14:paraId="32741129" w14:textId="77777777" w:rsidR="00FB5DF7" w:rsidRDefault="00FE1404">
            <w:pPr>
              <w:spacing w:after="363" w:line="259" w:lineRule="auto"/>
              <w:ind w:left="87" w:right="0" w:firstLine="0"/>
              <w:jc w:val="left"/>
            </w:pPr>
            <w:r>
              <w:rPr>
                <w:sz w:val="18"/>
              </w:rPr>
              <w:t xml:space="preserve">Date of death: </w:t>
            </w:r>
          </w:p>
          <w:p w14:paraId="29C318DA" w14:textId="65D3C5FB" w:rsidR="00FB5DF7" w:rsidRDefault="00FE1404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18"/>
              </w:rPr>
              <w:t>Cause of death:</w:t>
            </w:r>
            <w:r w:rsidR="00D11B0E">
              <w:rPr>
                <w:sz w:val="18"/>
              </w:rPr>
              <w:t xml:space="preserve"> </w:t>
            </w:r>
          </w:p>
        </w:tc>
        <w:tc>
          <w:tcPr>
            <w:tcW w:w="358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C9D3D8F" w14:textId="2FB538A4" w:rsidR="00FB5DF7" w:rsidRDefault="00FE1404">
            <w:pPr>
              <w:spacing w:after="0" w:line="259" w:lineRule="auto"/>
              <w:ind w:left="66" w:right="0" w:firstLine="0"/>
              <w:jc w:val="left"/>
            </w:pPr>
            <w:r>
              <w:rPr>
                <w:sz w:val="18"/>
              </w:rPr>
              <w:t>Nationality:</w:t>
            </w:r>
            <w:r w:rsidR="00D11B0E"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8" w:space="0" w:color="181717"/>
            </w:tcBorders>
          </w:tcPr>
          <w:p w14:paraId="774F7308" w14:textId="77777777" w:rsidR="00FB5DF7" w:rsidRDefault="00FB5D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B5DF7" w14:paraId="18038F35" w14:textId="77777777">
        <w:trPr>
          <w:trHeight w:val="2018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E6FA632" w14:textId="77777777" w:rsidR="00FB5DF7" w:rsidRDefault="00FB5D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8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47A5A2" w14:textId="564AAD5D" w:rsidR="00FB5DF7" w:rsidRDefault="00FE1404">
            <w:pPr>
              <w:spacing w:after="0" w:line="259" w:lineRule="auto"/>
              <w:ind w:left="66" w:right="0" w:firstLine="0"/>
              <w:jc w:val="left"/>
            </w:pPr>
            <w:r>
              <w:rPr>
                <w:sz w:val="18"/>
              </w:rPr>
              <w:t>Education:</w:t>
            </w:r>
            <w:r w:rsidR="00D11B0E"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8" w:space="0" w:color="181717"/>
            </w:tcBorders>
          </w:tcPr>
          <w:p w14:paraId="33A9E6AF" w14:textId="77777777" w:rsidR="00FB5DF7" w:rsidRDefault="00FB5D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B5DF7" w14:paraId="38D04D92" w14:textId="77777777">
        <w:trPr>
          <w:trHeight w:val="1674"/>
        </w:trPr>
        <w:tc>
          <w:tcPr>
            <w:tcW w:w="7394" w:type="dxa"/>
            <w:gridSpan w:val="4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B99B09B" w14:textId="085F1D9B" w:rsidR="00FB5DF7" w:rsidRDefault="00FE1404">
            <w:pPr>
              <w:spacing w:after="563" w:line="259" w:lineRule="auto"/>
              <w:ind w:left="87" w:right="0" w:firstLine="0"/>
              <w:jc w:val="left"/>
            </w:pPr>
            <w:r>
              <w:rPr>
                <w:sz w:val="18"/>
              </w:rPr>
              <w:t>Title of breakout work, the first piece of writing that garnered attention:</w:t>
            </w:r>
            <w:r w:rsidR="00D11B0E">
              <w:rPr>
                <w:sz w:val="18"/>
              </w:rPr>
              <w:t xml:space="preserve"> </w:t>
            </w:r>
          </w:p>
          <w:p w14:paraId="321907AC" w14:textId="59194E1D" w:rsidR="00FB5DF7" w:rsidRDefault="00FE1404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18"/>
              </w:rPr>
              <w:t>When was Hansberry considered a success as a writer? Was she alive then</w:t>
            </w:r>
            <w:r>
              <w:rPr>
                <w:sz w:val="18"/>
              </w:rPr>
              <w:t>?</w:t>
            </w:r>
            <w:r w:rsidR="00D11B0E"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5481167" w14:textId="77777777" w:rsidR="00FB5DF7" w:rsidRDefault="00FB5D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B5DF7" w14:paraId="5794C5C7" w14:textId="77777777">
        <w:trPr>
          <w:trHeight w:val="1598"/>
        </w:trPr>
        <w:tc>
          <w:tcPr>
            <w:tcW w:w="5544" w:type="dxa"/>
            <w:gridSpan w:val="3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A3CB9E0" w14:textId="77777777" w:rsidR="00FB5DF7" w:rsidRDefault="00FE1404">
            <w:pPr>
              <w:spacing w:after="163" w:line="259" w:lineRule="auto"/>
              <w:ind w:left="87" w:right="0" w:firstLine="0"/>
              <w:jc w:val="left"/>
            </w:pPr>
            <w:r>
              <w:rPr>
                <w:sz w:val="18"/>
              </w:rPr>
              <w:t>Names of two other important works by Hansberry and their genres:</w:t>
            </w:r>
          </w:p>
          <w:p w14:paraId="76B38610" w14:textId="1B434DE5" w:rsidR="00FB5DF7" w:rsidRDefault="00FE1404">
            <w:pPr>
              <w:tabs>
                <w:tab w:val="center" w:pos="153"/>
                <w:tab w:val="center" w:pos="807"/>
                <w:tab w:val="center" w:pos="1527"/>
                <w:tab w:val="center" w:pos="2247"/>
                <w:tab w:val="center" w:pos="2967"/>
                <w:tab w:val="center" w:pos="3689"/>
              </w:tabs>
              <w:spacing w:after="363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ab/>
            </w:r>
            <w:r>
              <w:rPr>
                <w:sz w:val="18"/>
              </w:rPr>
              <w:t xml:space="preserve">1. </w:t>
            </w:r>
          </w:p>
          <w:p w14:paraId="602AFCC9" w14:textId="77777777" w:rsidR="00FB5DF7" w:rsidRDefault="00FE1404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18"/>
              </w:rPr>
              <w:t>2.</w:t>
            </w:r>
          </w:p>
        </w:tc>
        <w:tc>
          <w:tcPr>
            <w:tcW w:w="523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C30974A" w14:textId="77777777" w:rsidR="00FB5DF7" w:rsidRDefault="00FE1404">
            <w:pPr>
              <w:spacing w:after="163" w:line="259" w:lineRule="auto"/>
              <w:ind w:left="70" w:right="0" w:firstLine="0"/>
              <w:jc w:val="left"/>
            </w:pPr>
            <w:r>
              <w:rPr>
                <w:sz w:val="18"/>
              </w:rPr>
              <w:t>Two memorable characters created by Hansberry:</w:t>
            </w:r>
          </w:p>
          <w:p w14:paraId="1F28DDC8" w14:textId="47D839C0" w:rsidR="00FB5DF7" w:rsidRDefault="00FE1404">
            <w:pPr>
              <w:spacing w:after="363" w:line="259" w:lineRule="auto"/>
              <w:ind w:left="70" w:right="0" w:firstLine="0"/>
              <w:jc w:val="left"/>
            </w:pPr>
            <w:r>
              <w:rPr>
                <w:sz w:val="18"/>
              </w:rPr>
              <w:t xml:space="preserve">1. </w:t>
            </w:r>
          </w:p>
          <w:p w14:paraId="7DD10AB5" w14:textId="7FB14C94" w:rsidR="00FB5DF7" w:rsidRDefault="00FE1404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18"/>
              </w:rPr>
              <w:t>2.</w:t>
            </w:r>
            <w:r w:rsidR="00D11B0E">
              <w:rPr>
                <w:sz w:val="18"/>
              </w:rPr>
              <w:t xml:space="preserve"> </w:t>
            </w:r>
          </w:p>
        </w:tc>
      </w:tr>
      <w:tr w:rsidR="00FB5DF7" w14:paraId="062E5081" w14:textId="77777777">
        <w:trPr>
          <w:trHeight w:val="874"/>
        </w:trPr>
        <w:tc>
          <w:tcPr>
            <w:tcW w:w="4340" w:type="dxa"/>
            <w:gridSpan w:val="2"/>
            <w:vMerge w:val="restart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</w:tcPr>
          <w:p w14:paraId="01743F3C" w14:textId="77777777" w:rsidR="00FB5DF7" w:rsidRDefault="00FE1404">
            <w:pPr>
              <w:spacing w:after="163" w:line="259" w:lineRule="auto"/>
              <w:ind w:left="87" w:right="0" w:firstLine="0"/>
              <w:jc w:val="left"/>
            </w:pPr>
            <w:r>
              <w:rPr>
                <w:sz w:val="18"/>
              </w:rPr>
              <w:t>Four interesting facts I learned about Lorraine Hansberry:</w:t>
            </w:r>
          </w:p>
          <w:p w14:paraId="398D32C4" w14:textId="0BD3903B" w:rsidR="00D11B0E" w:rsidRDefault="00FE1404" w:rsidP="00D11B0E">
            <w:pPr>
              <w:pStyle w:val="NoSpacing"/>
              <w:rPr>
                <w:sz w:val="18"/>
                <w:szCs w:val="18"/>
              </w:rPr>
            </w:pPr>
            <w:r w:rsidRPr="00D11B0E">
              <w:rPr>
                <w:sz w:val="18"/>
                <w:szCs w:val="18"/>
              </w:rPr>
              <w:t>1.</w:t>
            </w:r>
            <w:r w:rsidR="00D11B0E" w:rsidRPr="00D11B0E">
              <w:rPr>
                <w:sz w:val="18"/>
                <w:szCs w:val="18"/>
              </w:rPr>
              <w:t xml:space="preserve"> </w:t>
            </w:r>
          </w:p>
          <w:p w14:paraId="4E50D06B" w14:textId="77777777" w:rsidR="00D11B0E" w:rsidRPr="00D11B0E" w:rsidRDefault="00D11B0E" w:rsidP="00D11B0E">
            <w:pPr>
              <w:pStyle w:val="NoSpacing"/>
              <w:rPr>
                <w:sz w:val="18"/>
                <w:szCs w:val="18"/>
              </w:rPr>
            </w:pPr>
          </w:p>
          <w:p w14:paraId="214C3B83" w14:textId="0D58806D" w:rsidR="00FB5DF7" w:rsidRDefault="00FE1404" w:rsidP="00D11B0E">
            <w:pPr>
              <w:pStyle w:val="NoSpacing"/>
              <w:rPr>
                <w:sz w:val="18"/>
                <w:szCs w:val="18"/>
              </w:rPr>
            </w:pPr>
            <w:r w:rsidRPr="00D11B0E">
              <w:rPr>
                <w:sz w:val="18"/>
                <w:szCs w:val="18"/>
              </w:rPr>
              <w:t>2.</w:t>
            </w:r>
          </w:p>
          <w:p w14:paraId="17438A20" w14:textId="77777777" w:rsidR="00D11B0E" w:rsidRPr="00D11B0E" w:rsidRDefault="00D11B0E" w:rsidP="00D11B0E">
            <w:pPr>
              <w:pStyle w:val="NoSpacing"/>
              <w:rPr>
                <w:sz w:val="18"/>
                <w:szCs w:val="18"/>
              </w:rPr>
            </w:pPr>
          </w:p>
          <w:p w14:paraId="0493CE69" w14:textId="1516ADC4" w:rsidR="00FB5DF7" w:rsidRDefault="00FE1404" w:rsidP="00D11B0E">
            <w:pPr>
              <w:pStyle w:val="NoSpacing"/>
              <w:rPr>
                <w:sz w:val="18"/>
                <w:szCs w:val="18"/>
              </w:rPr>
            </w:pPr>
            <w:r w:rsidRPr="00D11B0E">
              <w:rPr>
                <w:sz w:val="18"/>
                <w:szCs w:val="18"/>
              </w:rPr>
              <w:t>3.</w:t>
            </w:r>
          </w:p>
          <w:p w14:paraId="2214FE43" w14:textId="77777777" w:rsidR="00D11B0E" w:rsidRPr="00D11B0E" w:rsidRDefault="00D11B0E" w:rsidP="00D11B0E">
            <w:pPr>
              <w:pStyle w:val="NoSpacing"/>
              <w:rPr>
                <w:sz w:val="18"/>
                <w:szCs w:val="18"/>
              </w:rPr>
            </w:pPr>
          </w:p>
          <w:p w14:paraId="35624000" w14:textId="1A6B23D0" w:rsidR="00FB5DF7" w:rsidRDefault="00FE1404" w:rsidP="00D11B0E">
            <w:pPr>
              <w:pStyle w:val="NoSpacing"/>
              <w:rPr>
                <w:sz w:val="18"/>
                <w:szCs w:val="18"/>
              </w:rPr>
            </w:pPr>
            <w:r w:rsidRPr="00D11B0E">
              <w:rPr>
                <w:sz w:val="18"/>
                <w:szCs w:val="18"/>
              </w:rPr>
              <w:t xml:space="preserve">4. </w:t>
            </w:r>
          </w:p>
          <w:p w14:paraId="1B49A361" w14:textId="77777777" w:rsidR="00D11B0E" w:rsidRPr="00D11B0E" w:rsidRDefault="00D11B0E" w:rsidP="00D11B0E">
            <w:pPr>
              <w:pStyle w:val="NoSpacing"/>
              <w:rPr>
                <w:sz w:val="18"/>
                <w:szCs w:val="18"/>
              </w:rPr>
            </w:pPr>
          </w:p>
          <w:p w14:paraId="153E2023" w14:textId="77777777" w:rsidR="00FB5DF7" w:rsidRPr="00D11B0E" w:rsidRDefault="00FE1404" w:rsidP="00D11B0E">
            <w:pPr>
              <w:pStyle w:val="NoSpacing"/>
              <w:rPr>
                <w:sz w:val="18"/>
                <w:szCs w:val="18"/>
              </w:rPr>
            </w:pPr>
            <w:r w:rsidRPr="00D11B0E">
              <w:rPr>
                <w:sz w:val="18"/>
                <w:szCs w:val="18"/>
              </w:rPr>
              <w:t>Source/s of this information:</w:t>
            </w:r>
          </w:p>
        </w:tc>
        <w:tc>
          <w:tcPr>
            <w:tcW w:w="643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B6393EB" w14:textId="77777777" w:rsidR="00FB5DF7" w:rsidRDefault="00FE1404">
            <w:pPr>
              <w:spacing w:after="0" w:line="259" w:lineRule="auto"/>
              <w:ind w:left="88" w:right="0" w:firstLine="0"/>
              <w:jc w:val="left"/>
            </w:pPr>
            <w:r>
              <w:rPr>
                <w:sz w:val="18"/>
              </w:rPr>
              <w:t>Three adjectives to describe Hansberry’s life:</w:t>
            </w:r>
          </w:p>
        </w:tc>
      </w:tr>
      <w:tr w:rsidR="00FB5DF7" w14:paraId="0B83B931" w14:textId="77777777">
        <w:trPr>
          <w:trHeight w:val="81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181717"/>
              <w:bottom w:val="nil"/>
              <w:right w:val="single" w:sz="4" w:space="0" w:color="181717"/>
            </w:tcBorders>
          </w:tcPr>
          <w:p w14:paraId="39D305D5" w14:textId="77777777" w:rsidR="00FB5DF7" w:rsidRDefault="00FB5D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E7C030F" w14:textId="77777777" w:rsidR="00FB5DF7" w:rsidRDefault="00FE1404">
            <w:pPr>
              <w:spacing w:after="0" w:line="259" w:lineRule="auto"/>
              <w:ind w:left="92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Two adjectives to describe Hansberry’s literary works: </w:t>
            </w:r>
          </w:p>
          <w:p w14:paraId="6F939338" w14:textId="47C30C0D" w:rsidR="00D11B0E" w:rsidRDefault="00D11B0E">
            <w:pPr>
              <w:spacing w:after="0" w:line="259" w:lineRule="auto"/>
              <w:ind w:left="92" w:right="0" w:firstLine="0"/>
              <w:jc w:val="left"/>
            </w:pPr>
          </w:p>
        </w:tc>
      </w:tr>
      <w:tr w:rsidR="00FB5DF7" w14:paraId="13FD5300" w14:textId="77777777" w:rsidTr="00D11B0E">
        <w:trPr>
          <w:trHeight w:val="128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181717"/>
              <w:bottom w:val="nil"/>
              <w:right w:val="single" w:sz="4" w:space="0" w:color="181717"/>
            </w:tcBorders>
          </w:tcPr>
          <w:p w14:paraId="57644B5D" w14:textId="77777777" w:rsidR="00FB5DF7" w:rsidRDefault="00FB5D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546D9D78" w14:textId="77777777" w:rsidR="00D11B0E" w:rsidRPr="00D11B0E" w:rsidRDefault="00FE1404" w:rsidP="00D11B0E">
            <w:pPr>
              <w:pStyle w:val="NoSpacing"/>
              <w:rPr>
                <w:sz w:val="18"/>
                <w:szCs w:val="18"/>
              </w:rPr>
            </w:pPr>
            <w:r w:rsidRPr="00D11B0E">
              <w:rPr>
                <w:sz w:val="18"/>
                <w:szCs w:val="18"/>
              </w:rPr>
              <w:t>One meaningful quote from this author:</w:t>
            </w:r>
          </w:p>
          <w:p w14:paraId="64E2033C" w14:textId="4C402BDF" w:rsidR="00D11B0E" w:rsidRDefault="00D11B0E" w:rsidP="00D11B0E">
            <w:pPr>
              <w:pStyle w:val="NoSpacing"/>
              <w:rPr>
                <w:sz w:val="18"/>
                <w:szCs w:val="18"/>
              </w:rPr>
            </w:pPr>
          </w:p>
          <w:p w14:paraId="54DFF708" w14:textId="77777777" w:rsidR="00D11B0E" w:rsidRPr="00D11B0E" w:rsidRDefault="00D11B0E" w:rsidP="00D11B0E">
            <w:pPr>
              <w:pStyle w:val="NoSpacing"/>
              <w:rPr>
                <w:sz w:val="18"/>
                <w:szCs w:val="18"/>
              </w:rPr>
            </w:pPr>
          </w:p>
          <w:p w14:paraId="0FADA771" w14:textId="0C3EEBA0" w:rsidR="00FB5DF7" w:rsidRPr="00D11B0E" w:rsidRDefault="00FE1404" w:rsidP="00D11B0E">
            <w:pPr>
              <w:pStyle w:val="NoSpacing"/>
            </w:pPr>
            <w:r w:rsidRPr="00D11B0E">
              <w:rPr>
                <w:sz w:val="18"/>
                <w:szCs w:val="18"/>
              </w:rPr>
              <w:t>Source:</w:t>
            </w:r>
          </w:p>
        </w:tc>
      </w:tr>
      <w:tr w:rsidR="00FB5DF7" w14:paraId="49B91630" w14:textId="77777777">
        <w:trPr>
          <w:trHeight w:val="251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181717"/>
              <w:bottom w:val="nil"/>
              <w:right w:val="single" w:sz="4" w:space="0" w:color="181717"/>
            </w:tcBorders>
          </w:tcPr>
          <w:p w14:paraId="7865DC45" w14:textId="77777777" w:rsidR="00FB5DF7" w:rsidRDefault="00FB5D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5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6C048E3" w14:textId="46CA98B8" w:rsidR="00D11B0E" w:rsidRDefault="00FE1404" w:rsidP="00D11B0E">
            <w:pPr>
              <w:spacing w:after="0" w:line="259" w:lineRule="auto"/>
              <w:ind w:left="88" w:right="0" w:firstLine="0"/>
              <w:jc w:val="left"/>
            </w:pPr>
            <w:r>
              <w:rPr>
                <w:sz w:val="18"/>
              </w:rPr>
              <w:t>Describe a personal or professional obstacle Hansberry faced:</w:t>
            </w:r>
          </w:p>
        </w:tc>
      </w:tr>
      <w:tr w:rsidR="00FB5DF7" w14:paraId="577A2000" w14:textId="77777777">
        <w:trPr>
          <w:trHeight w:val="79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4" w:space="0" w:color="181717"/>
            </w:tcBorders>
          </w:tcPr>
          <w:p w14:paraId="5C9514AA" w14:textId="77777777" w:rsidR="00FB5DF7" w:rsidRDefault="00FB5D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5" w:type="dxa"/>
            <w:gridSpan w:val="3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</w:tcPr>
          <w:p w14:paraId="5E46A6CE" w14:textId="77777777" w:rsidR="00FB5DF7" w:rsidRDefault="00FE1404">
            <w:pPr>
              <w:spacing w:after="0" w:line="259" w:lineRule="auto"/>
              <w:ind w:left="187" w:right="0" w:firstLine="0"/>
              <w:jc w:val="left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6FE1EFC7" wp14:editId="49B89ADB">
                      <wp:extent cx="3889162" cy="265938"/>
                      <wp:effectExtent l="0" t="0" r="0" b="0"/>
                      <wp:docPr id="1834" name="Group 18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9162" cy="265938"/>
                                <a:chOff x="0" y="0"/>
                                <a:chExt cx="3889162" cy="265938"/>
                              </a:xfrm>
                            </wpg:grpSpPr>
                            <wps:wsp>
                              <wps:cNvPr id="80" name="Shape 80"/>
                              <wps:cNvSpPr/>
                              <wps:spPr>
                                <a:xfrm>
                                  <a:off x="0" y="5715"/>
                                  <a:ext cx="127635" cy="254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635" h="254127">
                                      <a:moveTo>
                                        <a:pt x="127635" y="254127"/>
                                      </a:moveTo>
                                      <a:lnTo>
                                        <a:pt x="127635" y="211074"/>
                                      </a:lnTo>
                                      <a:lnTo>
                                        <a:pt x="49530" y="211074"/>
                                      </a:lnTo>
                                      <a:lnTo>
                                        <a:pt x="495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412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142456" y="0"/>
                                  <a:ext cx="271653" cy="2655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653" h="265557">
                                      <a:moveTo>
                                        <a:pt x="271653" y="132588"/>
                                      </a:moveTo>
                                      <a:cubicBezTo>
                                        <a:pt x="271653" y="58293"/>
                                        <a:pt x="212217" y="0"/>
                                        <a:pt x="136017" y="0"/>
                                      </a:cubicBezTo>
                                      <a:cubicBezTo>
                                        <a:pt x="60960" y="0"/>
                                        <a:pt x="0" y="58674"/>
                                        <a:pt x="0" y="131064"/>
                                      </a:cubicBezTo>
                                      <a:cubicBezTo>
                                        <a:pt x="0" y="208026"/>
                                        <a:pt x="58293" y="265557"/>
                                        <a:pt x="136017" y="265557"/>
                                      </a:cubicBezTo>
                                      <a:cubicBezTo>
                                        <a:pt x="211836" y="265557"/>
                                        <a:pt x="271653" y="207264"/>
                                        <a:pt x="271653" y="1325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193510" y="45339"/>
                                  <a:ext cx="169545" cy="1748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545" h="174879">
                                      <a:moveTo>
                                        <a:pt x="169545" y="87249"/>
                                      </a:moveTo>
                                      <a:cubicBezTo>
                                        <a:pt x="169545" y="135636"/>
                                        <a:pt x="131445" y="174879"/>
                                        <a:pt x="84963" y="174879"/>
                                      </a:cubicBezTo>
                                      <a:cubicBezTo>
                                        <a:pt x="38100" y="174879"/>
                                        <a:pt x="0" y="135636"/>
                                        <a:pt x="0" y="87249"/>
                                      </a:cubicBezTo>
                                      <a:cubicBezTo>
                                        <a:pt x="0" y="39243"/>
                                        <a:pt x="38100" y="0"/>
                                        <a:pt x="84963" y="0"/>
                                      </a:cubicBezTo>
                                      <a:cubicBezTo>
                                        <a:pt x="131826" y="0"/>
                                        <a:pt x="169545" y="39243"/>
                                        <a:pt x="169545" y="872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459828" y="5715"/>
                                  <a:ext cx="185547" cy="254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547" h="254127">
                                      <a:moveTo>
                                        <a:pt x="185547" y="254127"/>
                                      </a:moveTo>
                                      <a:lnTo>
                                        <a:pt x="105537" y="147066"/>
                                      </a:lnTo>
                                      <a:cubicBezTo>
                                        <a:pt x="142875" y="139446"/>
                                        <a:pt x="163449" y="113919"/>
                                        <a:pt x="163449" y="75057"/>
                                      </a:cubicBezTo>
                                      <a:cubicBezTo>
                                        <a:pt x="163449" y="27432"/>
                                        <a:pt x="130683" y="0"/>
                                        <a:pt x="73533" y="0"/>
                                      </a:cubicBezTo>
                                      <a:lnTo>
                                        <a:pt x="0" y="0"/>
                                      </a:lnTo>
                                      <a:lnTo>
                                        <a:pt x="0" y="254127"/>
                                      </a:lnTo>
                                      <a:lnTo>
                                        <a:pt x="49530" y="254127"/>
                                      </a:lnTo>
                                      <a:lnTo>
                                        <a:pt x="49530" y="152019"/>
                                      </a:lnTo>
                                      <a:lnTo>
                                        <a:pt x="56007" y="152019"/>
                                      </a:lnTo>
                                      <a:lnTo>
                                        <a:pt x="124587" y="25412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509358" y="45720"/>
                                  <a:ext cx="62865" cy="769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865" h="76962">
                                      <a:moveTo>
                                        <a:pt x="62865" y="37719"/>
                                      </a:moveTo>
                                      <a:cubicBezTo>
                                        <a:pt x="62865" y="63246"/>
                                        <a:pt x="46101" y="76962"/>
                                        <a:pt x="14478" y="76962"/>
                                      </a:cubicBezTo>
                                      <a:lnTo>
                                        <a:pt x="0" y="7696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40" y="0"/>
                                      </a:lnTo>
                                      <a:cubicBezTo>
                                        <a:pt x="46101" y="0"/>
                                        <a:pt x="62865" y="12953"/>
                                        <a:pt x="62865" y="377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678902" y="5715"/>
                                  <a:ext cx="185547" cy="254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547" h="254127">
                                      <a:moveTo>
                                        <a:pt x="185547" y="254127"/>
                                      </a:moveTo>
                                      <a:lnTo>
                                        <a:pt x="105537" y="147066"/>
                                      </a:lnTo>
                                      <a:cubicBezTo>
                                        <a:pt x="142875" y="139446"/>
                                        <a:pt x="163449" y="113919"/>
                                        <a:pt x="163449" y="75057"/>
                                      </a:cubicBezTo>
                                      <a:cubicBezTo>
                                        <a:pt x="163449" y="27432"/>
                                        <a:pt x="130683" y="0"/>
                                        <a:pt x="73533" y="0"/>
                                      </a:cubicBezTo>
                                      <a:lnTo>
                                        <a:pt x="0" y="0"/>
                                      </a:lnTo>
                                      <a:lnTo>
                                        <a:pt x="0" y="254127"/>
                                      </a:lnTo>
                                      <a:lnTo>
                                        <a:pt x="49530" y="254127"/>
                                      </a:lnTo>
                                      <a:lnTo>
                                        <a:pt x="49530" y="152019"/>
                                      </a:lnTo>
                                      <a:lnTo>
                                        <a:pt x="56007" y="152019"/>
                                      </a:lnTo>
                                      <a:lnTo>
                                        <a:pt x="124587" y="25412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728432" y="45720"/>
                                  <a:ext cx="62865" cy="769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865" h="76962">
                                      <a:moveTo>
                                        <a:pt x="62865" y="37719"/>
                                      </a:moveTo>
                                      <a:cubicBezTo>
                                        <a:pt x="62865" y="63246"/>
                                        <a:pt x="46101" y="76962"/>
                                        <a:pt x="14478" y="76962"/>
                                      </a:cubicBezTo>
                                      <a:lnTo>
                                        <a:pt x="0" y="7696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40" y="0"/>
                                      </a:lnTo>
                                      <a:cubicBezTo>
                                        <a:pt x="46101" y="0"/>
                                        <a:pt x="62865" y="12953"/>
                                        <a:pt x="62865" y="377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869019" y="381"/>
                                  <a:ext cx="254127" cy="259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127" h="259461">
                                      <a:moveTo>
                                        <a:pt x="254127" y="259461"/>
                                      </a:moveTo>
                                      <a:lnTo>
                                        <a:pt x="147447" y="0"/>
                                      </a:lnTo>
                                      <a:lnTo>
                                        <a:pt x="110109" y="0"/>
                                      </a:lnTo>
                                      <a:lnTo>
                                        <a:pt x="0" y="259461"/>
                                      </a:lnTo>
                                      <a:lnTo>
                                        <a:pt x="52578" y="259461"/>
                                      </a:lnTo>
                                      <a:lnTo>
                                        <a:pt x="75438" y="205740"/>
                                      </a:lnTo>
                                      <a:lnTo>
                                        <a:pt x="179451" y="205740"/>
                                      </a:lnTo>
                                      <a:lnTo>
                                        <a:pt x="201168" y="25946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960459" y="74676"/>
                                  <a:ext cx="7239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" h="91440">
                                      <a:moveTo>
                                        <a:pt x="72390" y="91440"/>
                                      </a:moveTo>
                                      <a:lnTo>
                                        <a:pt x="0" y="91440"/>
                                      </a:lnTo>
                                      <a:lnTo>
                                        <a:pt x="36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1153244" y="5715"/>
                                  <a:ext cx="49530" cy="254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30" h="254127">
                                      <a:moveTo>
                                        <a:pt x="0" y="254127"/>
                                      </a:moveTo>
                                      <a:lnTo>
                                        <a:pt x="49530" y="254127"/>
                                      </a:lnTo>
                                      <a:lnTo>
                                        <a:pt x="4953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1261063" y="1"/>
                                  <a:ext cx="238506" cy="264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506" h="264795">
                                      <a:moveTo>
                                        <a:pt x="238506" y="264795"/>
                                      </a:moveTo>
                                      <a:lnTo>
                                        <a:pt x="238506" y="5714"/>
                                      </a:lnTo>
                                      <a:lnTo>
                                        <a:pt x="188976" y="5714"/>
                                      </a:lnTo>
                                      <a:lnTo>
                                        <a:pt x="188976" y="176784"/>
                                      </a:lnTo>
                                      <a:lnTo>
                                        <a:pt x="342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9842"/>
                                      </a:lnTo>
                                      <a:lnTo>
                                        <a:pt x="49530" y="259842"/>
                                      </a:lnTo>
                                      <a:lnTo>
                                        <a:pt x="49530" y="88011"/>
                                      </a:lnTo>
                                      <a:lnTo>
                                        <a:pt x="204216" y="26479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1557859" y="5715"/>
                                  <a:ext cx="140589" cy="254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589" h="254127">
                                      <a:moveTo>
                                        <a:pt x="140589" y="254127"/>
                                      </a:moveTo>
                                      <a:lnTo>
                                        <a:pt x="140589" y="211074"/>
                                      </a:lnTo>
                                      <a:lnTo>
                                        <a:pt x="49530" y="211074"/>
                                      </a:lnTo>
                                      <a:lnTo>
                                        <a:pt x="49530" y="142494"/>
                                      </a:lnTo>
                                      <a:lnTo>
                                        <a:pt x="137160" y="142494"/>
                                      </a:lnTo>
                                      <a:lnTo>
                                        <a:pt x="137160" y="99441"/>
                                      </a:lnTo>
                                      <a:lnTo>
                                        <a:pt x="49530" y="99441"/>
                                      </a:lnTo>
                                      <a:lnTo>
                                        <a:pt x="49530" y="43053"/>
                                      </a:lnTo>
                                      <a:lnTo>
                                        <a:pt x="140589" y="43053"/>
                                      </a:lnTo>
                                      <a:lnTo>
                                        <a:pt x="1405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412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1841702" y="5715"/>
                                  <a:ext cx="206502" cy="254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502" h="254127">
                                      <a:moveTo>
                                        <a:pt x="206502" y="254127"/>
                                      </a:moveTo>
                                      <a:lnTo>
                                        <a:pt x="206502" y="0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156972" y="98298"/>
                                      </a:lnTo>
                                      <a:lnTo>
                                        <a:pt x="49530" y="98298"/>
                                      </a:lnTo>
                                      <a:lnTo>
                                        <a:pt x="495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4127"/>
                                      </a:lnTo>
                                      <a:lnTo>
                                        <a:pt x="49530" y="254127"/>
                                      </a:lnTo>
                                      <a:lnTo>
                                        <a:pt x="49530" y="141351"/>
                                      </a:lnTo>
                                      <a:lnTo>
                                        <a:pt x="156972" y="141351"/>
                                      </a:lnTo>
                                      <a:lnTo>
                                        <a:pt x="156972" y="25412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2077538" y="381"/>
                                  <a:ext cx="254127" cy="259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127" h="259461">
                                      <a:moveTo>
                                        <a:pt x="254127" y="259461"/>
                                      </a:moveTo>
                                      <a:lnTo>
                                        <a:pt x="147447" y="0"/>
                                      </a:lnTo>
                                      <a:lnTo>
                                        <a:pt x="110109" y="0"/>
                                      </a:lnTo>
                                      <a:lnTo>
                                        <a:pt x="0" y="259461"/>
                                      </a:lnTo>
                                      <a:lnTo>
                                        <a:pt x="52578" y="259461"/>
                                      </a:lnTo>
                                      <a:lnTo>
                                        <a:pt x="75438" y="205740"/>
                                      </a:lnTo>
                                      <a:lnTo>
                                        <a:pt x="179451" y="205740"/>
                                      </a:lnTo>
                                      <a:lnTo>
                                        <a:pt x="201168" y="25946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2168979" y="74676"/>
                                  <a:ext cx="7239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" h="91440">
                                      <a:moveTo>
                                        <a:pt x="72390" y="91440"/>
                                      </a:moveTo>
                                      <a:lnTo>
                                        <a:pt x="0" y="91440"/>
                                      </a:lnTo>
                                      <a:lnTo>
                                        <a:pt x="36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2361763" y="1"/>
                                  <a:ext cx="238506" cy="264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506" h="264795">
                                      <a:moveTo>
                                        <a:pt x="238506" y="264795"/>
                                      </a:moveTo>
                                      <a:lnTo>
                                        <a:pt x="238506" y="5714"/>
                                      </a:lnTo>
                                      <a:lnTo>
                                        <a:pt x="188976" y="5714"/>
                                      </a:lnTo>
                                      <a:lnTo>
                                        <a:pt x="188976" y="176784"/>
                                      </a:lnTo>
                                      <a:lnTo>
                                        <a:pt x="342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9842"/>
                                      </a:lnTo>
                                      <a:lnTo>
                                        <a:pt x="49530" y="259842"/>
                                      </a:lnTo>
                                      <a:lnTo>
                                        <a:pt x="49530" y="88011"/>
                                      </a:lnTo>
                                      <a:lnTo>
                                        <a:pt x="204216" y="26479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2641796" y="1524"/>
                                  <a:ext cx="175641" cy="2644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641" h="264414">
                                      <a:moveTo>
                                        <a:pt x="175641" y="180975"/>
                                      </a:moveTo>
                                      <a:cubicBezTo>
                                        <a:pt x="175641" y="140589"/>
                                        <a:pt x="158877" y="122301"/>
                                        <a:pt x="102489" y="101727"/>
                                      </a:cubicBezTo>
                                      <a:cubicBezTo>
                                        <a:pt x="72771" y="90678"/>
                                        <a:pt x="64008" y="83439"/>
                                        <a:pt x="64008" y="69723"/>
                                      </a:cubicBezTo>
                                      <a:cubicBezTo>
                                        <a:pt x="64008" y="53721"/>
                                        <a:pt x="79629" y="41529"/>
                                        <a:pt x="100965" y="41529"/>
                                      </a:cubicBezTo>
                                      <a:cubicBezTo>
                                        <a:pt x="115824" y="41529"/>
                                        <a:pt x="128016" y="47625"/>
                                        <a:pt x="140970" y="62103"/>
                                      </a:cubicBezTo>
                                      <a:lnTo>
                                        <a:pt x="166878" y="28194"/>
                                      </a:lnTo>
                                      <a:cubicBezTo>
                                        <a:pt x="145542" y="9525"/>
                                        <a:pt x="120015" y="0"/>
                                        <a:pt x="92202" y="0"/>
                                      </a:cubicBezTo>
                                      <a:cubicBezTo>
                                        <a:pt x="47244" y="0"/>
                                        <a:pt x="12954" y="31242"/>
                                        <a:pt x="12954" y="72771"/>
                                      </a:cubicBezTo>
                                      <a:cubicBezTo>
                                        <a:pt x="12954" y="107823"/>
                                        <a:pt x="28956" y="125730"/>
                                        <a:pt x="75438" y="142494"/>
                                      </a:cubicBezTo>
                                      <a:cubicBezTo>
                                        <a:pt x="94869" y="149352"/>
                                        <a:pt x="104775" y="153924"/>
                                        <a:pt x="109728" y="156972"/>
                                      </a:cubicBezTo>
                                      <a:cubicBezTo>
                                        <a:pt x="119634" y="163449"/>
                                        <a:pt x="124587" y="172593"/>
                                        <a:pt x="124587" y="183261"/>
                                      </a:cubicBezTo>
                                      <a:cubicBezTo>
                                        <a:pt x="124587" y="203835"/>
                                        <a:pt x="108204" y="219075"/>
                                        <a:pt x="86106" y="219075"/>
                                      </a:cubicBezTo>
                                      <a:cubicBezTo>
                                        <a:pt x="62484" y="219075"/>
                                        <a:pt x="43434" y="207264"/>
                                        <a:pt x="32004" y="185166"/>
                                      </a:cubicBezTo>
                                      <a:lnTo>
                                        <a:pt x="0" y="216027"/>
                                      </a:lnTo>
                                      <a:cubicBezTo>
                                        <a:pt x="22860" y="249555"/>
                                        <a:pt x="50292" y="264414"/>
                                        <a:pt x="88011" y="264414"/>
                                      </a:cubicBezTo>
                                      <a:cubicBezTo>
                                        <a:pt x="139446" y="264414"/>
                                        <a:pt x="175641" y="230124"/>
                                        <a:pt x="175641" y="1809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2861250" y="5715"/>
                                  <a:ext cx="171450" cy="254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450" h="254127">
                                      <a:moveTo>
                                        <a:pt x="171450" y="182118"/>
                                      </a:moveTo>
                                      <a:cubicBezTo>
                                        <a:pt x="171450" y="147828"/>
                                        <a:pt x="153924" y="125730"/>
                                        <a:pt x="120015" y="118491"/>
                                      </a:cubicBezTo>
                                      <a:cubicBezTo>
                                        <a:pt x="140208" y="106680"/>
                                        <a:pt x="147828" y="92202"/>
                                        <a:pt x="147828" y="67056"/>
                                      </a:cubicBezTo>
                                      <a:cubicBezTo>
                                        <a:pt x="147828" y="46101"/>
                                        <a:pt x="139065" y="26289"/>
                                        <a:pt x="124968" y="15240"/>
                                      </a:cubicBezTo>
                                      <a:cubicBezTo>
                                        <a:pt x="112014" y="4953"/>
                                        <a:pt x="92202" y="0"/>
                                        <a:pt x="62865" y="0"/>
                                      </a:cubicBezTo>
                                      <a:lnTo>
                                        <a:pt x="0" y="0"/>
                                      </a:lnTo>
                                      <a:lnTo>
                                        <a:pt x="0" y="254127"/>
                                      </a:lnTo>
                                      <a:lnTo>
                                        <a:pt x="85725" y="254127"/>
                                      </a:lnTo>
                                      <a:cubicBezTo>
                                        <a:pt x="139065" y="254127"/>
                                        <a:pt x="171450" y="227076"/>
                                        <a:pt x="171450" y="1821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2910780" y="45720"/>
                                  <a:ext cx="52578" cy="659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8" h="65913">
                                      <a:moveTo>
                                        <a:pt x="52578" y="32766"/>
                                      </a:moveTo>
                                      <a:cubicBezTo>
                                        <a:pt x="52578" y="54864"/>
                                        <a:pt x="39624" y="65913"/>
                                        <a:pt x="14097" y="65913"/>
                                      </a:cubicBezTo>
                                      <a:lnTo>
                                        <a:pt x="0" y="6591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59" y="0"/>
                                      </a:lnTo>
                                      <a:cubicBezTo>
                                        <a:pt x="39624" y="0"/>
                                        <a:pt x="52578" y="11430"/>
                                        <a:pt x="52578" y="327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2910780" y="149352"/>
                                  <a:ext cx="70866" cy="70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866" h="70486">
                                      <a:moveTo>
                                        <a:pt x="70866" y="36195"/>
                                      </a:moveTo>
                                      <a:cubicBezTo>
                                        <a:pt x="70866" y="59055"/>
                                        <a:pt x="54483" y="70486"/>
                                        <a:pt x="21336" y="70486"/>
                                      </a:cubicBezTo>
                                      <a:lnTo>
                                        <a:pt x="0" y="7048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669" y="0"/>
                                      </a:lnTo>
                                      <a:cubicBezTo>
                                        <a:pt x="55626" y="0"/>
                                        <a:pt x="70866" y="10668"/>
                                        <a:pt x="70866" y="3619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3078418" y="5715"/>
                                  <a:ext cx="140589" cy="254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589" h="254127">
                                      <a:moveTo>
                                        <a:pt x="140589" y="254127"/>
                                      </a:moveTo>
                                      <a:lnTo>
                                        <a:pt x="140589" y="211074"/>
                                      </a:lnTo>
                                      <a:lnTo>
                                        <a:pt x="49530" y="211074"/>
                                      </a:lnTo>
                                      <a:lnTo>
                                        <a:pt x="49530" y="142494"/>
                                      </a:lnTo>
                                      <a:lnTo>
                                        <a:pt x="137160" y="142494"/>
                                      </a:lnTo>
                                      <a:lnTo>
                                        <a:pt x="137160" y="99441"/>
                                      </a:lnTo>
                                      <a:lnTo>
                                        <a:pt x="49530" y="99441"/>
                                      </a:lnTo>
                                      <a:lnTo>
                                        <a:pt x="49530" y="43053"/>
                                      </a:lnTo>
                                      <a:lnTo>
                                        <a:pt x="140589" y="43053"/>
                                      </a:lnTo>
                                      <a:lnTo>
                                        <a:pt x="1405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412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3267010" y="5715"/>
                                  <a:ext cx="185547" cy="254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547" h="254127">
                                      <a:moveTo>
                                        <a:pt x="185547" y="254127"/>
                                      </a:moveTo>
                                      <a:lnTo>
                                        <a:pt x="105537" y="147066"/>
                                      </a:lnTo>
                                      <a:cubicBezTo>
                                        <a:pt x="142875" y="139446"/>
                                        <a:pt x="163449" y="113919"/>
                                        <a:pt x="163449" y="75057"/>
                                      </a:cubicBezTo>
                                      <a:cubicBezTo>
                                        <a:pt x="163449" y="27432"/>
                                        <a:pt x="130683" y="0"/>
                                        <a:pt x="73533" y="0"/>
                                      </a:cubicBezTo>
                                      <a:lnTo>
                                        <a:pt x="0" y="0"/>
                                      </a:lnTo>
                                      <a:lnTo>
                                        <a:pt x="0" y="254127"/>
                                      </a:lnTo>
                                      <a:lnTo>
                                        <a:pt x="49530" y="254127"/>
                                      </a:lnTo>
                                      <a:lnTo>
                                        <a:pt x="49530" y="152019"/>
                                      </a:lnTo>
                                      <a:lnTo>
                                        <a:pt x="56007" y="152019"/>
                                      </a:lnTo>
                                      <a:lnTo>
                                        <a:pt x="124587" y="25412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3316540" y="45720"/>
                                  <a:ext cx="62865" cy="769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865" h="76962">
                                      <a:moveTo>
                                        <a:pt x="62865" y="37719"/>
                                      </a:moveTo>
                                      <a:cubicBezTo>
                                        <a:pt x="62865" y="63246"/>
                                        <a:pt x="46101" y="76962"/>
                                        <a:pt x="14478" y="76962"/>
                                      </a:cubicBezTo>
                                      <a:lnTo>
                                        <a:pt x="0" y="7696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40" y="0"/>
                                      </a:lnTo>
                                      <a:cubicBezTo>
                                        <a:pt x="46101" y="0"/>
                                        <a:pt x="62865" y="12953"/>
                                        <a:pt x="62865" y="377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3486084" y="5715"/>
                                  <a:ext cx="185547" cy="254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547" h="254127">
                                      <a:moveTo>
                                        <a:pt x="185547" y="254127"/>
                                      </a:moveTo>
                                      <a:lnTo>
                                        <a:pt x="105537" y="147066"/>
                                      </a:lnTo>
                                      <a:cubicBezTo>
                                        <a:pt x="142875" y="139446"/>
                                        <a:pt x="163449" y="113919"/>
                                        <a:pt x="163449" y="75057"/>
                                      </a:cubicBezTo>
                                      <a:cubicBezTo>
                                        <a:pt x="163449" y="27432"/>
                                        <a:pt x="130683" y="0"/>
                                        <a:pt x="73533" y="0"/>
                                      </a:cubicBezTo>
                                      <a:lnTo>
                                        <a:pt x="0" y="0"/>
                                      </a:lnTo>
                                      <a:lnTo>
                                        <a:pt x="0" y="254127"/>
                                      </a:lnTo>
                                      <a:lnTo>
                                        <a:pt x="49530" y="254127"/>
                                      </a:lnTo>
                                      <a:lnTo>
                                        <a:pt x="49530" y="152019"/>
                                      </a:lnTo>
                                      <a:lnTo>
                                        <a:pt x="56007" y="152019"/>
                                      </a:lnTo>
                                      <a:lnTo>
                                        <a:pt x="124587" y="25412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3535613" y="45720"/>
                                  <a:ext cx="62865" cy="769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865" h="76962">
                                      <a:moveTo>
                                        <a:pt x="62865" y="37719"/>
                                      </a:moveTo>
                                      <a:cubicBezTo>
                                        <a:pt x="62865" y="63246"/>
                                        <a:pt x="46101" y="76962"/>
                                        <a:pt x="14478" y="76962"/>
                                      </a:cubicBezTo>
                                      <a:lnTo>
                                        <a:pt x="0" y="7696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40" y="0"/>
                                      </a:lnTo>
                                      <a:cubicBezTo>
                                        <a:pt x="46101" y="0"/>
                                        <a:pt x="62865" y="12953"/>
                                        <a:pt x="62865" y="377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3662847" y="5715"/>
                                  <a:ext cx="226314" cy="254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314" h="254127">
                                      <a:moveTo>
                                        <a:pt x="226314" y="0"/>
                                      </a:moveTo>
                                      <a:lnTo>
                                        <a:pt x="167259" y="0"/>
                                      </a:lnTo>
                                      <a:lnTo>
                                        <a:pt x="113538" y="88392"/>
                                      </a:lnTo>
                                      <a:lnTo>
                                        <a:pt x="5867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7630" y="137541"/>
                                      </a:lnTo>
                                      <a:lnTo>
                                        <a:pt x="87630" y="254127"/>
                                      </a:lnTo>
                                      <a:lnTo>
                                        <a:pt x="137160" y="254127"/>
                                      </a:lnTo>
                                      <a:lnTo>
                                        <a:pt x="137160" y="13754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34" style="width:306.233pt;height:20.94pt;mso-position-horizontal-relative:char;mso-position-vertical-relative:line" coordsize="38891,2659">
                      <v:shape id="Shape 80" style="position:absolute;width:1276;height:2541;left:0;top:57;" coordsize="127635,254127" path="m127635,254127l127635,211074l49530,211074l49530,0l0,0l0,254127x">
                        <v:stroke weight="0.5pt" endcap="flat" joinstyle="miter" miterlimit="4" on="true" color="#181717"/>
                        <v:fill on="false" color="#000000" opacity="0"/>
                      </v:shape>
                      <v:shape id="Shape 81" style="position:absolute;width:2716;height:2655;left:1424;top:0;" coordsize="271653,265557" path="m271653,132588c271653,58293,212217,0,136017,0c60960,0,0,58674,0,131064c0,208026,58293,265557,136017,265557c211836,265557,271653,207264,271653,132588x">
                        <v:stroke weight="0.5pt" endcap="flat" joinstyle="miter" miterlimit="4" on="true" color="#181717"/>
                        <v:fill on="false" color="#000000" opacity="0"/>
                      </v:shape>
                      <v:shape id="Shape 82" style="position:absolute;width:1695;height:1748;left:1935;top:453;" coordsize="169545,174879" path="m169545,87249c169545,135636,131445,174879,84963,174879c38100,174879,0,135636,0,87249c0,39243,38100,0,84963,0c131826,0,169545,39243,169545,87249x">
                        <v:stroke weight="0.5pt" endcap="flat" joinstyle="miter" miterlimit="4" on="true" color="#181717"/>
                        <v:fill on="false" color="#000000" opacity="0"/>
                      </v:shape>
                      <v:shape id="Shape 83" style="position:absolute;width:1855;height:2541;left:4598;top:57;" coordsize="185547,254127" path="m185547,254127l105537,147066c142875,139446,163449,113919,163449,75057c163449,27432,130683,0,73533,0l0,0l0,254127l49530,254127l49530,152019l56007,152019l124587,254127x">
                        <v:stroke weight="0.5pt" endcap="flat" joinstyle="miter" miterlimit="4" on="true" color="#181717"/>
                        <v:fill on="false" color="#000000" opacity="0"/>
                      </v:shape>
                      <v:shape id="Shape 84" style="position:absolute;width:628;height:769;left:5093;top:457;" coordsize="62865,76962" path="m62865,37719c62865,63246,46101,76962,14478,76962l0,76962l0,0l15240,0c46101,0,62865,12953,62865,37719x">
                        <v:stroke weight="0.5pt" endcap="flat" joinstyle="miter" miterlimit="4" on="true" color="#181717"/>
                        <v:fill on="false" color="#000000" opacity="0"/>
                      </v:shape>
                      <v:shape id="Shape 85" style="position:absolute;width:1855;height:2541;left:6789;top:57;" coordsize="185547,254127" path="m185547,254127l105537,147066c142875,139446,163449,113919,163449,75057c163449,27432,130683,0,73533,0l0,0l0,254127l49530,254127l49530,152019l56007,152019l124587,254127x">
                        <v:stroke weight="0.5pt" endcap="flat" joinstyle="miter" miterlimit="4" on="true" color="#181717"/>
                        <v:fill on="false" color="#000000" opacity="0"/>
                      </v:shape>
                      <v:shape id="Shape 86" style="position:absolute;width:628;height:769;left:7284;top:457;" coordsize="62865,76962" path="m62865,37719c62865,63246,46101,76962,14478,76962l0,76962l0,0l15240,0c46101,0,62865,12953,62865,37719x">
                        <v:stroke weight="0.5pt" endcap="flat" joinstyle="miter" miterlimit="4" on="true" color="#181717"/>
                        <v:fill on="false" color="#000000" opacity="0"/>
                      </v:shape>
                      <v:shape id="Shape 87" style="position:absolute;width:2541;height:2594;left:8690;top:3;" coordsize="254127,259461" path="m254127,259461l147447,0l110109,0l0,259461l52578,259461l75438,205740l179451,205740l201168,259461x">
                        <v:stroke weight="0.5pt" endcap="flat" joinstyle="miter" miterlimit="4" on="true" color="#181717"/>
                        <v:fill on="false" color="#000000" opacity="0"/>
                      </v:shape>
                      <v:shape id="Shape 88" style="position:absolute;width:723;height:914;left:9604;top:746;" coordsize="72390,91440" path="m72390,91440l0,91440l36957,0x">
                        <v:stroke weight="0.5pt" endcap="flat" joinstyle="miter" miterlimit="4" on="true" color="#181717"/>
                        <v:fill on="false" color="#000000" opacity="0"/>
                      </v:shape>
                      <v:shape id="Shape 89" style="position:absolute;width:495;height:2541;left:11532;top:57;" coordsize="49530,254127" path="m0,254127l49530,254127l49530,0l0,0x">
                        <v:stroke weight="0.5pt" endcap="flat" joinstyle="miter" miterlimit="4" on="true" color="#181717"/>
                        <v:fill on="false" color="#000000" opacity="0"/>
                      </v:shape>
                      <v:shape id="Shape 90" style="position:absolute;width:2385;height:2647;left:12610;top:0;" coordsize="238506,264795" path="m238506,264795l238506,5714l188976,5714l188976,176784l34290,0l0,0l0,259842l49530,259842l49530,88011l204216,264795x">
                        <v:stroke weight="0.5pt" endcap="flat" joinstyle="miter" miterlimit="4" on="true" color="#181717"/>
                        <v:fill on="false" color="#000000" opacity="0"/>
                      </v:shape>
                      <v:shape id="Shape 91" style="position:absolute;width:1405;height:2541;left:15578;top:57;" coordsize="140589,254127" path="m140589,254127l140589,211074l49530,211074l49530,142494l137160,142494l137160,99441l49530,99441l49530,43053l140589,43053l140589,0l0,0l0,254127x">
                        <v:stroke weight="0.5pt" endcap="flat" joinstyle="miter" miterlimit="4" on="true" color="#181717"/>
                        <v:fill on="false" color="#000000" opacity="0"/>
                      </v:shape>
                      <v:shape id="Shape 92" style="position:absolute;width:2065;height:2541;left:18417;top:57;" coordsize="206502,254127" path="m206502,254127l206502,0l156972,0l156972,98298l49530,98298l49530,0l0,0l0,254127l49530,254127l49530,141351l156972,141351l156972,254127x">
                        <v:stroke weight="0.5pt" endcap="flat" joinstyle="miter" miterlimit="4" on="true" color="#181717"/>
                        <v:fill on="false" color="#000000" opacity="0"/>
                      </v:shape>
                      <v:shape id="Shape 93" style="position:absolute;width:2541;height:2594;left:20775;top:3;" coordsize="254127,259461" path="m254127,259461l147447,0l110109,0l0,259461l52578,259461l75438,205740l179451,205740l201168,259461x">
                        <v:stroke weight="0.5pt" endcap="flat" joinstyle="miter" miterlimit="4" on="true" color="#181717"/>
                        <v:fill on="false" color="#000000" opacity="0"/>
                      </v:shape>
                      <v:shape id="Shape 94" style="position:absolute;width:723;height:914;left:21689;top:746;" coordsize="72390,91440" path="m72390,91440l0,91440l36957,0x">
                        <v:stroke weight="0.5pt" endcap="flat" joinstyle="miter" miterlimit="4" on="true" color="#181717"/>
                        <v:fill on="false" color="#000000" opacity="0"/>
                      </v:shape>
                      <v:shape id="Shape 95" style="position:absolute;width:2385;height:2647;left:23617;top:0;" coordsize="238506,264795" path="m238506,264795l238506,5714l188976,5714l188976,176784l34290,0l0,0l0,259842l49530,259842l49530,88011l204216,264795x">
                        <v:stroke weight="0.5pt" endcap="flat" joinstyle="miter" miterlimit="4" on="true" color="#181717"/>
                        <v:fill on="false" color="#000000" opacity="0"/>
                      </v:shape>
                      <v:shape id="Shape 96" style="position:absolute;width:1756;height:2644;left:26417;top:15;" coordsize="175641,264414" path="m175641,180975c175641,140589,158877,122301,102489,101727c72771,90678,64008,83439,64008,69723c64008,53721,79629,41529,100965,41529c115824,41529,128016,47625,140970,62103l166878,28194c145542,9525,120015,0,92202,0c47244,0,12954,31242,12954,72771c12954,107823,28956,125730,75438,142494c94869,149352,104775,153924,109728,156972c119634,163449,124587,172593,124587,183261c124587,203835,108204,219075,86106,219075c62484,219075,43434,207264,32004,185166l0,216027c22860,249555,50292,264414,88011,264414c139446,264414,175641,230124,175641,180975x">
                        <v:stroke weight="0.5pt" endcap="flat" joinstyle="miter" miterlimit="4" on="true" color="#181717"/>
                        <v:fill on="false" color="#000000" opacity="0"/>
                      </v:shape>
                      <v:shape id="Shape 97" style="position:absolute;width:1714;height:2541;left:28612;top:57;" coordsize="171450,254127" path="m171450,182118c171450,147828,153924,125730,120015,118491c140208,106680,147828,92202,147828,67056c147828,46101,139065,26289,124968,15240c112014,4953,92202,0,62865,0l0,0l0,254127l85725,254127c139065,254127,171450,227076,171450,182118x">
                        <v:stroke weight="0.5pt" endcap="flat" joinstyle="miter" miterlimit="4" on="true" color="#181717"/>
                        <v:fill on="false" color="#000000" opacity="0"/>
                      </v:shape>
                      <v:shape id="Shape 98" style="position:absolute;width:525;height:659;left:29107;top:457;" coordsize="52578,65913" path="m52578,32766c52578,54864,39624,65913,14097,65913l0,65913l0,0l14859,0c39624,0,52578,11430,52578,32766x">
                        <v:stroke weight="0.5pt" endcap="flat" joinstyle="miter" miterlimit="4" on="true" color="#181717"/>
                        <v:fill on="false" color="#000000" opacity="0"/>
                      </v:shape>
                      <v:shape id="Shape 99" style="position:absolute;width:708;height:704;left:29107;top:1493;" coordsize="70866,70486" path="m70866,36195c70866,59055,54483,70486,21336,70486l0,70486l0,0l18669,0c55626,0,70866,10668,70866,36195x">
                        <v:stroke weight="0.5pt" endcap="flat" joinstyle="miter" miterlimit="4" on="true" color="#181717"/>
                        <v:fill on="false" color="#000000" opacity="0"/>
                      </v:shape>
                      <v:shape id="Shape 100" style="position:absolute;width:1405;height:2541;left:30784;top:57;" coordsize="140589,254127" path="m140589,254127l140589,211074l49530,211074l49530,142494l137160,142494l137160,99441l49530,99441l49530,43053l140589,43053l140589,0l0,0l0,254127x">
                        <v:stroke weight="0.5pt" endcap="flat" joinstyle="miter" miterlimit="4" on="true" color="#181717"/>
                        <v:fill on="false" color="#000000" opacity="0"/>
                      </v:shape>
                      <v:shape id="Shape 101" style="position:absolute;width:1855;height:2541;left:32670;top:57;" coordsize="185547,254127" path="m185547,254127l105537,147066c142875,139446,163449,113919,163449,75057c163449,27432,130683,0,73533,0l0,0l0,254127l49530,254127l49530,152019l56007,152019l124587,254127x">
                        <v:stroke weight="0.5pt" endcap="flat" joinstyle="miter" miterlimit="4" on="true" color="#181717"/>
                        <v:fill on="false" color="#000000" opacity="0"/>
                      </v:shape>
                      <v:shape id="Shape 102" style="position:absolute;width:628;height:769;left:33165;top:457;" coordsize="62865,76962" path="m62865,37719c62865,63246,46101,76962,14478,76962l0,76962l0,0l15240,0c46101,0,62865,12953,62865,37719x">
                        <v:stroke weight="0.5pt" endcap="flat" joinstyle="miter" miterlimit="4" on="true" color="#181717"/>
                        <v:fill on="false" color="#000000" opacity="0"/>
                      </v:shape>
                      <v:shape id="Shape 103" style="position:absolute;width:1855;height:2541;left:34860;top:57;" coordsize="185547,254127" path="m185547,254127l105537,147066c142875,139446,163449,113919,163449,75057c163449,27432,130683,0,73533,0l0,0l0,254127l49530,254127l49530,152019l56007,152019l124587,254127x">
                        <v:stroke weight="0.5pt" endcap="flat" joinstyle="miter" miterlimit="4" on="true" color="#181717"/>
                        <v:fill on="false" color="#000000" opacity="0"/>
                      </v:shape>
                      <v:shape id="Shape 104" style="position:absolute;width:628;height:769;left:35356;top:457;" coordsize="62865,76962" path="m62865,37719c62865,63246,46101,76962,14478,76962l0,76962l0,0l15240,0c46101,0,62865,12953,62865,37719x">
                        <v:stroke weight="0.5pt" endcap="flat" joinstyle="miter" miterlimit="4" on="true" color="#181717"/>
                        <v:fill on="false" color="#000000" opacity="0"/>
                      </v:shape>
                      <v:shape id="Shape 105" style="position:absolute;width:2263;height:2541;left:36628;top:57;" coordsize="226314,254127" path="m226314,0l167259,0l113538,88392l58674,0l0,0l87630,137541l87630,254127l137160,254127l137160,137541x">
                        <v:stroke weight="0.5pt" endcap="flat" joinstyle="miter" miterlimit="4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14:paraId="032A80D0" w14:textId="77777777" w:rsidR="00FE1404" w:rsidRDefault="00FE1404"/>
    <w:sectPr w:rsidR="00FE1404">
      <w:pgSz w:w="12240" w:h="15840"/>
      <w:pgMar w:top="730" w:right="718" w:bottom="73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66930"/>
    <w:multiLevelType w:val="hybridMultilevel"/>
    <w:tmpl w:val="2E50184A"/>
    <w:lvl w:ilvl="0" w:tplc="10DE7BFA">
      <w:start w:val="1"/>
      <w:numFmt w:val="decimal"/>
      <w:lvlText w:val="%1."/>
      <w:lvlJc w:val="left"/>
      <w:pPr>
        <w:ind w:left="25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C34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E066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AA78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64D1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8F3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A4F8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86BC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6EC6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F7"/>
    <w:rsid w:val="00D11B0E"/>
    <w:rsid w:val="00FB5DF7"/>
    <w:rsid w:val="00FE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263FC"/>
  <w15:docId w15:val="{3732F1E2-FCC1-4B37-A196-2620BF43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4" w:line="248" w:lineRule="auto"/>
      <w:ind w:left="10" w:right="2" w:hanging="10"/>
      <w:jc w:val="both"/>
    </w:pPr>
    <w:rPr>
      <w:rFonts w:ascii="Calibri" w:eastAsia="Calibri" w:hAnsi="Calibri" w:cs="Calibri"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D11B0E"/>
    <w:pPr>
      <w:spacing w:after="0" w:line="240" w:lineRule="auto"/>
      <w:ind w:left="10" w:right="2" w:hanging="10"/>
      <w:jc w:val="both"/>
    </w:pPr>
    <w:rPr>
      <w:rFonts w:ascii="Calibri" w:eastAsia="Calibri" w:hAnsi="Calibri" w:cs="Calibri"/>
      <w:color w:val="18171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cp:lastModifiedBy>Kara Lycke</cp:lastModifiedBy>
  <cp:revision>2</cp:revision>
  <dcterms:created xsi:type="dcterms:W3CDTF">2020-04-21T20:44:00Z</dcterms:created>
  <dcterms:modified xsi:type="dcterms:W3CDTF">2020-04-21T20:44:00Z</dcterms:modified>
</cp:coreProperties>
</file>