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98A1" w14:textId="77777777" w:rsidR="00C03D7F" w:rsidRPr="00037BA8" w:rsidRDefault="00037BA8" w:rsidP="00037BA8">
      <w:pPr>
        <w:pStyle w:val="NoSpacing"/>
        <w:rPr>
          <w:b/>
        </w:rPr>
      </w:pPr>
      <w:r w:rsidRPr="00037BA8">
        <w:rPr>
          <w:b/>
        </w:rPr>
        <w:t>Synthesis Essay</w:t>
      </w:r>
    </w:p>
    <w:p w14:paraId="3FB054DF" w14:textId="77777777" w:rsidR="00037BA8" w:rsidRDefault="00037BA8" w:rsidP="00037BA8">
      <w:pPr>
        <w:pStyle w:val="NoSpacing"/>
        <w:rPr>
          <w:b/>
        </w:rPr>
      </w:pPr>
      <w:r w:rsidRPr="00037BA8">
        <w:rPr>
          <w:b/>
        </w:rPr>
        <w:t>AP Language and Composition</w:t>
      </w:r>
    </w:p>
    <w:p w14:paraId="6AB4B691" w14:textId="77777777" w:rsidR="00037BA8" w:rsidRPr="00037BA8" w:rsidRDefault="00037BA8" w:rsidP="00037BA8">
      <w:pPr>
        <w:pStyle w:val="NoSpacing"/>
        <w:rPr>
          <w:b/>
        </w:rPr>
      </w:pPr>
    </w:p>
    <w:p w14:paraId="31CCC46D" w14:textId="77777777" w:rsidR="00037BA8" w:rsidRPr="00037BA8" w:rsidRDefault="003B408F" w:rsidP="00037BA8">
      <w:pPr>
        <w:rPr>
          <w:b/>
        </w:rPr>
      </w:pPr>
      <w:r>
        <w:rPr>
          <w:b/>
        </w:rPr>
        <w:t>The Prompt and Sources</w:t>
      </w:r>
    </w:p>
    <w:p w14:paraId="082D52D4" w14:textId="767D0109" w:rsidR="003C348D" w:rsidRDefault="003C348D" w:rsidP="00037BA8">
      <w:r>
        <w:t>E</w:t>
      </w:r>
      <w:r w:rsidRPr="00F466C8">
        <w:t>ducation equality advocate Malala Yousafzai was nearly assassinated for her stance on equal education rights for all females</w:t>
      </w:r>
      <w:r>
        <w:t xml:space="preserve">. She </w:t>
      </w:r>
      <w:r w:rsidRPr="00F466C8">
        <w:t>delivered her first public speech since the attack to the United Nations</w:t>
      </w:r>
      <w:r>
        <w:t xml:space="preserve"> i</w:t>
      </w:r>
      <w:r w:rsidRPr="00F466C8">
        <w:t xml:space="preserve">n 2013 on her sixteenth birthday. The United Nations assembly, composed of representatives from nations across the world, dubbed that day “Malala Day.” </w:t>
      </w:r>
      <w:r w:rsidRPr="00C836F3">
        <w:rPr>
          <w:b/>
          <w:bCs/>
        </w:rPr>
        <w:t xml:space="preserve">Watch the video of the speech and follow along with the </w:t>
      </w:r>
      <w:r w:rsidR="00C836F3">
        <w:rPr>
          <w:b/>
          <w:bCs/>
        </w:rPr>
        <w:t>text</w:t>
      </w:r>
      <w:r w:rsidRPr="00C836F3">
        <w:rPr>
          <w:b/>
          <w:bCs/>
        </w:rPr>
        <w:t xml:space="preserve"> version.</w:t>
      </w:r>
      <w:r>
        <w:t xml:space="preserve">  </w:t>
      </w:r>
    </w:p>
    <w:p w14:paraId="349DA16B" w14:textId="77777777" w:rsidR="00C836F3" w:rsidRDefault="00C836F3" w:rsidP="00037BA8"/>
    <w:p w14:paraId="179844B8" w14:textId="52194D02" w:rsidR="00037BA8" w:rsidRDefault="00037BA8" w:rsidP="00037BA8">
      <w:r>
        <w:t xml:space="preserve">Nobel Peace Prize winner Malala has been an advocate for equal education rights for all females across the globe so that through freedom and equality, females can flourish. In the United States, advocates for equal education rights for females have been instrumental in the passage of laws and policies that ensure that females have equal access to education. </w:t>
      </w:r>
    </w:p>
    <w:p w14:paraId="47910662" w14:textId="6679AB27" w:rsidR="00037BA8" w:rsidRDefault="00037BA8" w:rsidP="00037BA8">
      <w:r>
        <w:t>Carefully read/watch the following sources</w:t>
      </w:r>
      <w:r w:rsidR="007A23A6">
        <w:t xml:space="preserve"> </w:t>
      </w:r>
      <w:r w:rsidR="007A23A6" w:rsidRPr="007A23A6">
        <w:t xml:space="preserve">and </w:t>
      </w:r>
      <w:r w:rsidR="007A23A6">
        <w:t>q</w:t>
      </w:r>
      <w:r w:rsidR="007A23A6" w:rsidRPr="007A23A6">
        <w:t>uickly draft a SOAPStone for each source.</w:t>
      </w:r>
    </w:p>
    <w:p w14:paraId="21AEB8A4" w14:textId="2DB60596" w:rsidR="00037BA8" w:rsidRDefault="003C348D" w:rsidP="007A23A6">
      <w:pPr>
        <w:pStyle w:val="ListParagraph"/>
        <w:numPr>
          <w:ilvl w:val="0"/>
          <w:numId w:val="4"/>
        </w:numPr>
      </w:pPr>
      <w:hyperlink r:id="rId5" w:history="1">
        <w:r w:rsidRPr="003171C2">
          <w:rPr>
            <w:rStyle w:val="Hyperlink"/>
          </w:rPr>
          <w:t>https://usatoday30.usatoday.com/money/companies/management/2006-03-19-sally-ride_x.htm</w:t>
        </w:r>
      </w:hyperlink>
      <w:r>
        <w:t xml:space="preserve"> </w:t>
      </w:r>
    </w:p>
    <w:p w14:paraId="46EE39A7" w14:textId="58FFF96F" w:rsidR="00037BA8" w:rsidRDefault="003C348D" w:rsidP="007A23A6">
      <w:pPr>
        <w:pStyle w:val="ListParagraph"/>
        <w:numPr>
          <w:ilvl w:val="0"/>
          <w:numId w:val="4"/>
        </w:numPr>
      </w:pPr>
      <w:hyperlink r:id="rId6" w:history="1">
        <w:r w:rsidRPr="003171C2">
          <w:rPr>
            <w:rStyle w:val="Hyperlink"/>
          </w:rPr>
          <w:t>https://www.youtube.com/watch?v=aMcjxSThD54</w:t>
        </w:r>
      </w:hyperlink>
      <w:r>
        <w:t xml:space="preserve"> </w:t>
      </w:r>
    </w:p>
    <w:p w14:paraId="5AE627AE" w14:textId="236A13BB" w:rsidR="007A23A6" w:rsidRDefault="003C348D" w:rsidP="007A23A6">
      <w:pPr>
        <w:pStyle w:val="ListParagraph"/>
        <w:numPr>
          <w:ilvl w:val="0"/>
          <w:numId w:val="4"/>
        </w:numPr>
      </w:pPr>
      <w:hyperlink r:id="rId7" w:history="1">
        <w:r w:rsidRPr="003171C2">
          <w:rPr>
            <w:rStyle w:val="Hyperlink"/>
          </w:rPr>
          <w:t>https://youtu.be/Cw1-AKIz3F8</w:t>
        </w:r>
      </w:hyperlink>
      <w:r>
        <w:t xml:space="preserve"> </w:t>
      </w:r>
    </w:p>
    <w:p w14:paraId="3C269FD9" w14:textId="0C4962A5" w:rsidR="00037BA8" w:rsidRDefault="003C348D" w:rsidP="007A23A6">
      <w:pPr>
        <w:pStyle w:val="ListParagraph"/>
        <w:numPr>
          <w:ilvl w:val="0"/>
          <w:numId w:val="4"/>
        </w:numPr>
      </w:pPr>
      <w:hyperlink r:id="rId8" w:history="1">
        <w:r w:rsidRPr="003171C2">
          <w:rPr>
            <w:rStyle w:val="Hyperlink"/>
          </w:rPr>
          <w:t>https://www.pewresearch.org/fact-tank/2018/03/15/for-womens-history-month-a-look-at-gender-gains-and-gaps-in-the-u-s/</w:t>
        </w:r>
      </w:hyperlink>
      <w:r>
        <w:t xml:space="preserve"> </w:t>
      </w:r>
    </w:p>
    <w:p w14:paraId="30CF1C0D" w14:textId="30F83126" w:rsidR="00037BA8" w:rsidRDefault="003C348D" w:rsidP="007A23A6">
      <w:pPr>
        <w:pStyle w:val="ListParagraph"/>
        <w:numPr>
          <w:ilvl w:val="0"/>
          <w:numId w:val="4"/>
        </w:numPr>
      </w:pPr>
      <w:hyperlink r:id="rId9" w:history="1">
        <w:r w:rsidRPr="003171C2">
          <w:rPr>
            <w:rStyle w:val="Hyperlink"/>
          </w:rPr>
          <w:t>https://www.brookings.edu/blog/brown-center-chalkboard/2018/04/23/how-our-education-system-undermines-gender-equity/</w:t>
        </w:r>
      </w:hyperlink>
      <w:r>
        <w:t xml:space="preserve"> </w:t>
      </w:r>
    </w:p>
    <w:p w14:paraId="1473FEDC" w14:textId="18EC9EA8" w:rsidR="00037BA8" w:rsidRPr="00C836F3" w:rsidRDefault="00037BA8" w:rsidP="00037BA8">
      <w:pPr>
        <w:rPr>
          <w:b/>
          <w:bCs/>
          <w:sz w:val="28"/>
          <w:szCs w:val="28"/>
        </w:rPr>
      </w:pPr>
      <w:r w:rsidRPr="00C836F3">
        <w:rPr>
          <w:b/>
          <w:bCs/>
          <w:sz w:val="28"/>
          <w:szCs w:val="28"/>
        </w:rPr>
        <w:t xml:space="preserve">Write an essay that synthesizes material from at least </w:t>
      </w:r>
      <w:r w:rsidR="007A23A6" w:rsidRPr="00C836F3">
        <w:rPr>
          <w:b/>
          <w:bCs/>
          <w:sz w:val="28"/>
          <w:szCs w:val="28"/>
        </w:rPr>
        <w:t>3</w:t>
      </w:r>
      <w:r w:rsidRPr="00C836F3">
        <w:rPr>
          <w:b/>
          <w:bCs/>
          <w:sz w:val="28"/>
          <w:szCs w:val="28"/>
        </w:rPr>
        <w:t xml:space="preserve"> of the sources and develops your position on whether steps toward providing females equal access to education in the United States is helping them flourish.</w:t>
      </w:r>
    </w:p>
    <w:p w14:paraId="4104F31F" w14:textId="60A120DF" w:rsidR="00037BA8" w:rsidRDefault="003C348D" w:rsidP="00037BA8">
      <w:r>
        <w:t>Include</w:t>
      </w:r>
      <w:r w:rsidR="00037BA8">
        <w:t xml:space="preserve"> in-text citations</w:t>
      </w:r>
      <w:r>
        <w:t xml:space="preserve"> in your essay</w:t>
      </w:r>
      <w:r w:rsidR="007A23A6">
        <w:t xml:space="preserve"> by putting </w:t>
      </w:r>
      <w:r w:rsidR="007A23A6" w:rsidRPr="003C348D">
        <w:rPr>
          <w:b/>
          <w:bCs/>
        </w:rPr>
        <w:t>the author’s name</w:t>
      </w:r>
      <w:r w:rsidR="007A23A6">
        <w:t xml:space="preserve"> or </w:t>
      </w:r>
      <w:r w:rsidR="007A23A6" w:rsidRPr="003C348D">
        <w:rPr>
          <w:b/>
          <w:bCs/>
        </w:rPr>
        <w:t>the source number</w:t>
      </w:r>
      <w:r w:rsidR="007A23A6">
        <w:t xml:space="preserve"> in parentheses after the quote or paraphrase.</w:t>
      </w:r>
      <w:r w:rsidR="00037BA8">
        <w:t xml:space="preserve"> </w:t>
      </w:r>
      <w:r w:rsidR="007A23A6">
        <w:t>Y</w:t>
      </w:r>
      <w:r w:rsidR="00037BA8">
        <w:t>ou do not need to write a Works Cited page.</w:t>
      </w:r>
    </w:p>
    <w:p w14:paraId="75EFC4C0" w14:textId="77777777" w:rsidR="003B408F" w:rsidRDefault="003B408F" w:rsidP="00037BA8"/>
    <w:p w14:paraId="0A5BE773" w14:textId="77777777" w:rsidR="003B408F" w:rsidRPr="003B408F" w:rsidRDefault="003B408F" w:rsidP="00037BA8">
      <w:pPr>
        <w:rPr>
          <w:b/>
        </w:rPr>
      </w:pPr>
      <w:r>
        <w:rPr>
          <w:b/>
        </w:rPr>
        <w:t>The Argument</w:t>
      </w:r>
    </w:p>
    <w:p w14:paraId="02CAD743" w14:textId="77777777" w:rsidR="003B408F" w:rsidRDefault="003B408F" w:rsidP="00037BA8">
      <w:r>
        <w:t>List 3 possible arguments you could make using the sources:</w:t>
      </w:r>
    </w:p>
    <w:p w14:paraId="3AB0C675" w14:textId="77777777" w:rsidR="003B408F" w:rsidRDefault="003B408F" w:rsidP="003B408F">
      <w:pPr>
        <w:pStyle w:val="ListParagraph"/>
        <w:numPr>
          <w:ilvl w:val="0"/>
          <w:numId w:val="1"/>
        </w:numPr>
      </w:pPr>
      <w:r>
        <w:t xml:space="preserve"> </w:t>
      </w:r>
    </w:p>
    <w:p w14:paraId="2ABA5B49" w14:textId="77777777" w:rsidR="003B408F" w:rsidRDefault="003B408F" w:rsidP="003B408F"/>
    <w:p w14:paraId="4A4CD5C3" w14:textId="77777777" w:rsidR="003B408F" w:rsidRDefault="003B408F" w:rsidP="003B408F">
      <w:pPr>
        <w:pStyle w:val="ListParagraph"/>
        <w:numPr>
          <w:ilvl w:val="0"/>
          <w:numId w:val="1"/>
        </w:numPr>
      </w:pPr>
      <w:r>
        <w:t xml:space="preserve"> </w:t>
      </w:r>
    </w:p>
    <w:p w14:paraId="00B1764E" w14:textId="77777777" w:rsidR="003B408F" w:rsidRDefault="003B408F" w:rsidP="003B408F"/>
    <w:p w14:paraId="3314475C" w14:textId="77777777" w:rsidR="003B408F" w:rsidRDefault="003B408F" w:rsidP="003B408F">
      <w:pPr>
        <w:pStyle w:val="ListParagraph"/>
        <w:numPr>
          <w:ilvl w:val="0"/>
          <w:numId w:val="1"/>
        </w:numPr>
      </w:pPr>
      <w:r>
        <w:t xml:space="preserve"> </w:t>
      </w:r>
    </w:p>
    <w:p w14:paraId="2C0250AB" w14:textId="77777777" w:rsidR="003B408F" w:rsidRDefault="003B408F" w:rsidP="003B408F"/>
    <w:p w14:paraId="6FDD7098" w14:textId="77777777" w:rsidR="003B408F" w:rsidRDefault="003B408F" w:rsidP="003B408F"/>
    <w:p w14:paraId="1E562FFC" w14:textId="2CE583BE" w:rsidR="007A23A6" w:rsidRDefault="003B408F" w:rsidP="003B408F">
      <w:r w:rsidRPr="003B408F">
        <w:rPr>
          <w:u w:val="single"/>
        </w:rPr>
        <w:t>Get your thoughts together</w:t>
      </w:r>
      <w:r>
        <w:t xml:space="preserve">: </w:t>
      </w:r>
      <w:r w:rsidR="007A23A6">
        <w:t>Make</w:t>
      </w:r>
      <w:r>
        <w:t xml:space="preserve"> </w:t>
      </w:r>
      <w:r w:rsidRPr="007A23A6">
        <w:rPr>
          <w:sz w:val="24"/>
          <w:szCs w:val="24"/>
        </w:rPr>
        <w:t xml:space="preserve">a graphic organizer </w:t>
      </w:r>
      <w:r>
        <w:t xml:space="preserve">for what you think will be </w:t>
      </w:r>
      <w:r w:rsidRPr="003B408F">
        <w:rPr>
          <w:b/>
        </w:rPr>
        <w:t>the strongest argument</w:t>
      </w:r>
      <w:r>
        <w:t xml:space="preserve"> you can make. </w:t>
      </w:r>
    </w:p>
    <w:p w14:paraId="6A32385C" w14:textId="77777777" w:rsidR="007A23A6" w:rsidRDefault="003B408F" w:rsidP="007A23A6">
      <w:pPr>
        <w:pStyle w:val="ListParagraph"/>
        <w:numPr>
          <w:ilvl w:val="0"/>
          <w:numId w:val="3"/>
        </w:numPr>
      </w:pPr>
      <w:r>
        <w:lastRenderedPageBreak/>
        <w:t xml:space="preserve">First, put your argument at the center, </w:t>
      </w:r>
    </w:p>
    <w:p w14:paraId="298773CB" w14:textId="77777777" w:rsidR="007A23A6" w:rsidRDefault="003B408F" w:rsidP="007A23A6">
      <w:pPr>
        <w:pStyle w:val="ListParagraph"/>
        <w:numPr>
          <w:ilvl w:val="0"/>
          <w:numId w:val="3"/>
        </w:numPr>
      </w:pPr>
      <w:r>
        <w:t xml:space="preserve">second jot at least three pieces of evidence from the sources you can use, and </w:t>
      </w:r>
    </w:p>
    <w:p w14:paraId="1D356FD1" w14:textId="23A91B42" w:rsidR="003B408F" w:rsidRDefault="003B408F" w:rsidP="007A23A6">
      <w:pPr>
        <w:pStyle w:val="ListParagraph"/>
        <w:numPr>
          <w:ilvl w:val="0"/>
          <w:numId w:val="3"/>
        </w:numPr>
      </w:pPr>
      <w:r>
        <w:t xml:space="preserve">finally, briefly explain the quotes—both what they mean and how they connect back to your claim. </w:t>
      </w:r>
    </w:p>
    <w:p w14:paraId="260F7912" w14:textId="51A7ED23" w:rsidR="003B408F" w:rsidRDefault="003B408F" w:rsidP="003B408F"/>
    <w:p w14:paraId="3241335B" w14:textId="77777777" w:rsidR="007A23A6" w:rsidRDefault="007A23A6" w:rsidP="003B408F"/>
    <w:p w14:paraId="3AA480B4" w14:textId="0E37BCD9" w:rsidR="00037BA8" w:rsidRDefault="003B408F">
      <w:r w:rsidRPr="003B408F">
        <w:rPr>
          <w:u w:val="single"/>
        </w:rPr>
        <w:t>Draft your essay</w:t>
      </w:r>
      <w:r>
        <w:t xml:space="preserve">: Shoot for a </w:t>
      </w:r>
      <w:r w:rsidRPr="003B408F">
        <w:rPr>
          <w:b/>
        </w:rPr>
        <w:t>5-paragraph essay</w:t>
      </w:r>
      <w:r>
        <w:t xml:space="preserve"> as your model. You may write 2-4 body paragraphs. Be sure your introductory paragraph includes a </w:t>
      </w:r>
      <w:r w:rsidRPr="00C836F3">
        <w:rPr>
          <w:b/>
          <w:bCs/>
        </w:rPr>
        <w:t>strong</w:t>
      </w:r>
      <w:r>
        <w:t xml:space="preserve"> </w:t>
      </w:r>
      <w:r w:rsidRPr="003B408F">
        <w:rPr>
          <w:b/>
        </w:rPr>
        <w:t>claim</w:t>
      </w:r>
      <w:r>
        <w:t xml:space="preserve"> that states your arguable opinion. Your concluding paragraph needs to restate your claim and wrap up your argument. </w:t>
      </w:r>
      <w:r w:rsidRPr="003B408F">
        <w:rPr>
          <w:b/>
        </w:rPr>
        <w:t>DO NOT use personal pronouns</w:t>
      </w:r>
      <w:r>
        <w:t xml:space="preserve"> in your essay. Use </w:t>
      </w:r>
      <w:r w:rsidRPr="003B408F">
        <w:rPr>
          <w:b/>
        </w:rPr>
        <w:t xml:space="preserve">Word </w:t>
      </w:r>
      <w:r>
        <w:t>to type your final essay.</w:t>
      </w:r>
      <w:r w:rsidR="00037BA8">
        <w:t xml:space="preserve"> </w:t>
      </w:r>
      <w:r w:rsidR="00E84467" w:rsidRPr="00E84467">
        <w:rPr>
          <w:b/>
          <w:bCs/>
        </w:rPr>
        <w:t>Submit your essay in Teams.</w:t>
      </w:r>
    </w:p>
    <w:sectPr w:rsidR="00037BA8" w:rsidSect="003B4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7130D"/>
    <w:multiLevelType w:val="hybridMultilevel"/>
    <w:tmpl w:val="00AC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E3A87"/>
    <w:multiLevelType w:val="hybridMultilevel"/>
    <w:tmpl w:val="32206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A7E61"/>
    <w:multiLevelType w:val="hybridMultilevel"/>
    <w:tmpl w:val="25B6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02B3E"/>
    <w:multiLevelType w:val="hybridMultilevel"/>
    <w:tmpl w:val="6B88A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A8"/>
    <w:rsid w:val="00037BA8"/>
    <w:rsid w:val="001117DB"/>
    <w:rsid w:val="003B408F"/>
    <w:rsid w:val="003C348D"/>
    <w:rsid w:val="007A23A6"/>
    <w:rsid w:val="00C03D7F"/>
    <w:rsid w:val="00C836F3"/>
    <w:rsid w:val="00E8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0604"/>
  <w15:chartTrackingRefBased/>
  <w15:docId w15:val="{DCF3EF71-927B-4C2C-AF0D-261E486A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BA8"/>
    <w:pPr>
      <w:spacing w:after="0" w:line="240" w:lineRule="auto"/>
    </w:pPr>
  </w:style>
  <w:style w:type="paragraph" w:styleId="ListParagraph">
    <w:name w:val="List Paragraph"/>
    <w:basedOn w:val="Normal"/>
    <w:uiPriority w:val="34"/>
    <w:qFormat/>
    <w:rsid w:val="003B408F"/>
    <w:pPr>
      <w:ind w:left="720"/>
      <w:contextualSpacing/>
    </w:pPr>
  </w:style>
  <w:style w:type="paragraph" w:styleId="BalloonText">
    <w:name w:val="Balloon Text"/>
    <w:basedOn w:val="Normal"/>
    <w:link w:val="BalloonTextChar"/>
    <w:uiPriority w:val="99"/>
    <w:semiHidden/>
    <w:unhideWhenUsed/>
    <w:rsid w:val="003B4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8F"/>
    <w:rPr>
      <w:rFonts w:ascii="Segoe UI" w:hAnsi="Segoe UI" w:cs="Segoe UI"/>
      <w:sz w:val="18"/>
      <w:szCs w:val="18"/>
    </w:rPr>
  </w:style>
  <w:style w:type="character" w:styleId="Hyperlink">
    <w:name w:val="Hyperlink"/>
    <w:basedOn w:val="DefaultParagraphFont"/>
    <w:uiPriority w:val="99"/>
    <w:unhideWhenUsed/>
    <w:rsid w:val="007A23A6"/>
    <w:rPr>
      <w:color w:val="0563C1" w:themeColor="hyperlink"/>
      <w:u w:val="single"/>
    </w:rPr>
  </w:style>
  <w:style w:type="character" w:styleId="UnresolvedMention">
    <w:name w:val="Unresolved Mention"/>
    <w:basedOn w:val="DefaultParagraphFont"/>
    <w:uiPriority w:val="99"/>
    <w:semiHidden/>
    <w:unhideWhenUsed/>
    <w:rsid w:val="007A2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fact-tank/2018/03/15/for-womens-history-month-a-look-at-gender-gains-and-gaps-in-the-u-s/" TargetMode="External"/><Relationship Id="rId3" Type="http://schemas.openxmlformats.org/officeDocument/2006/relationships/settings" Target="settings.xml"/><Relationship Id="rId7" Type="http://schemas.openxmlformats.org/officeDocument/2006/relationships/hyperlink" Target="https://youtu.be/Cw1-AKIz3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McjxSThD54" TargetMode="External"/><Relationship Id="rId11" Type="http://schemas.openxmlformats.org/officeDocument/2006/relationships/theme" Target="theme/theme1.xml"/><Relationship Id="rId5" Type="http://schemas.openxmlformats.org/officeDocument/2006/relationships/hyperlink" Target="https://usatoday30.usatoday.com/money/companies/management/2006-03-19-sally-ride_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ookings.edu/blog/brown-center-chalkboard/2018/04/23/how-our-education-system-undermines-gender-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5</cp:revision>
  <cp:lastPrinted>2020-02-11T13:09:00Z</cp:lastPrinted>
  <dcterms:created xsi:type="dcterms:W3CDTF">2020-02-04T21:58:00Z</dcterms:created>
  <dcterms:modified xsi:type="dcterms:W3CDTF">2021-02-17T02:55:00Z</dcterms:modified>
</cp:coreProperties>
</file>